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2BA6" w14:textId="77777777" w:rsidR="00BC316A" w:rsidRDefault="00BC316A" w:rsidP="00BC316A">
      <w:pPr>
        <w:rPr>
          <w:rFonts w:hint="eastAsia"/>
        </w:rPr>
      </w:pPr>
      <w:r>
        <w:rPr>
          <w:rFonts w:hint="eastAsia"/>
        </w:rPr>
        <w:t>一季完結，又是大家反省檢討的時機。檢討不難，就和指數比一下。任</w:t>
      </w:r>
      <w:proofErr w:type="gramStart"/>
      <w:r>
        <w:rPr>
          <w:rFonts w:hint="eastAsia"/>
        </w:rPr>
        <w:t>你說得再</w:t>
      </w:r>
      <w:proofErr w:type="gramEnd"/>
      <w:r>
        <w:rPr>
          <w:rFonts w:hint="eastAsia"/>
        </w:rPr>
        <w:t>天花龍鳳也好，和指數相比，表現如何？</w:t>
      </w:r>
      <w:proofErr w:type="gramStart"/>
      <w:r>
        <w:rPr>
          <w:rFonts w:hint="eastAsia"/>
        </w:rPr>
        <w:t>如果跑贏指數</w:t>
      </w:r>
      <w:proofErr w:type="gramEnd"/>
      <w:r>
        <w:rPr>
          <w:rFonts w:hint="eastAsia"/>
        </w:rPr>
        <w:t>的，當然恭喜。</w:t>
      </w:r>
      <w:proofErr w:type="gramStart"/>
      <w:r>
        <w:rPr>
          <w:rFonts w:hint="eastAsia"/>
        </w:rPr>
        <w:t>若跑輸指數</w:t>
      </w:r>
      <w:proofErr w:type="gramEnd"/>
      <w:r>
        <w:rPr>
          <w:rFonts w:hint="eastAsia"/>
        </w:rPr>
        <w:t>，也是正常，很多基金經理也是如此。不過</w:t>
      </w:r>
      <w:proofErr w:type="gramStart"/>
      <w:r>
        <w:rPr>
          <w:rFonts w:hint="eastAsia"/>
        </w:rPr>
        <w:t>如果跑輸太</w:t>
      </w:r>
      <w:proofErr w:type="gramEnd"/>
      <w:r>
        <w:rPr>
          <w:rFonts w:hint="eastAsia"/>
        </w:rPr>
        <w:t>多，就應想想是甚麼原因，</w:t>
      </w:r>
      <w:proofErr w:type="gramStart"/>
      <w:r>
        <w:rPr>
          <w:rFonts w:hint="eastAsia"/>
        </w:rPr>
        <w:t>是揀股</w:t>
      </w:r>
      <w:proofErr w:type="gramEnd"/>
      <w:r>
        <w:rPr>
          <w:rFonts w:hint="eastAsia"/>
        </w:rPr>
        <w:t>出了問題？永遠</w:t>
      </w:r>
      <w:proofErr w:type="gramStart"/>
      <w:r>
        <w:rPr>
          <w:rFonts w:hint="eastAsia"/>
        </w:rPr>
        <w:t>只懂高追</w:t>
      </w:r>
      <w:proofErr w:type="gramEnd"/>
      <w:r>
        <w:rPr>
          <w:rFonts w:hint="eastAsia"/>
        </w:rPr>
        <w:t>？還是胡亂</w:t>
      </w:r>
      <w:proofErr w:type="gramStart"/>
      <w:r>
        <w:rPr>
          <w:rFonts w:hint="eastAsia"/>
        </w:rPr>
        <w:t>止蝕低位沽貨</w:t>
      </w:r>
      <w:proofErr w:type="gramEnd"/>
      <w:r>
        <w:rPr>
          <w:rFonts w:hint="eastAsia"/>
        </w:rPr>
        <w:t>？坦率面對自己，才有進步。若真的無甚進步，也無問題，最緊要別騙自己，</w:t>
      </w:r>
      <w:proofErr w:type="gramStart"/>
      <w:r>
        <w:rPr>
          <w:rFonts w:hint="eastAsia"/>
        </w:rPr>
        <w:t>長期跑輸指數</w:t>
      </w:r>
      <w:proofErr w:type="gramEnd"/>
      <w:r>
        <w:rPr>
          <w:rFonts w:hint="eastAsia"/>
        </w:rPr>
        <w:t>一大截，那就不要股神上身，多買指數基金吧。</w:t>
      </w:r>
    </w:p>
    <w:p w14:paraId="43473D32" w14:textId="77777777" w:rsidR="00BC316A" w:rsidRDefault="00BC316A" w:rsidP="00BC316A"/>
    <w:p w14:paraId="1F03825B" w14:textId="77777777" w:rsidR="00BC316A" w:rsidRDefault="00BC316A" w:rsidP="00BC316A">
      <w:pPr>
        <w:rPr>
          <w:rFonts w:hint="eastAsia"/>
        </w:rPr>
      </w:pPr>
      <w:r>
        <w:rPr>
          <w:rFonts w:hint="eastAsia"/>
        </w:rPr>
        <w:t>筆者在</w:t>
      </w:r>
      <w:proofErr w:type="spellStart"/>
      <w:r>
        <w:rPr>
          <w:rFonts w:hint="eastAsia"/>
        </w:rPr>
        <w:t>Patreon</w:t>
      </w:r>
      <w:proofErr w:type="spellEnd"/>
      <w:r>
        <w:rPr>
          <w:rFonts w:hint="eastAsia"/>
        </w:rPr>
        <w:t>中和讀者交流，單刀直入，就是一句：</w:t>
      </w:r>
      <w:proofErr w:type="gramStart"/>
      <w:r>
        <w:rPr>
          <w:rFonts w:hint="eastAsia"/>
        </w:rPr>
        <w:t>今季你</w:t>
      </w:r>
      <w:proofErr w:type="gramEnd"/>
      <w:r>
        <w:rPr>
          <w:rFonts w:hint="eastAsia"/>
        </w:rPr>
        <w:t>輸了幾多？</w:t>
      </w:r>
      <w:proofErr w:type="gramStart"/>
      <w:r>
        <w:rPr>
          <w:rFonts w:hint="eastAsia"/>
        </w:rPr>
        <w:t>今季輸錢</w:t>
      </w:r>
      <w:proofErr w:type="gramEnd"/>
      <w:r>
        <w:rPr>
          <w:rFonts w:hint="eastAsia"/>
        </w:rPr>
        <w:t>不可恥，反正大多數人都輸。香港方面，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指跌</w:t>
      </w:r>
      <w:r>
        <w:rPr>
          <w:rFonts w:hint="eastAsia"/>
        </w:rPr>
        <w:t>6%</w:t>
      </w:r>
      <w:r>
        <w:rPr>
          <w:rFonts w:hint="eastAsia"/>
        </w:rPr>
        <w:t>，已是較好。國指</w:t>
      </w:r>
      <w:proofErr w:type="gramStart"/>
      <w:r>
        <w:rPr>
          <w:rFonts w:hint="eastAsia"/>
        </w:rPr>
        <w:t>和科指則</w:t>
      </w:r>
      <w:proofErr w:type="gramEnd"/>
      <w:r>
        <w:rPr>
          <w:rFonts w:hint="eastAsia"/>
        </w:rPr>
        <w:t>跌</w:t>
      </w:r>
      <w:r>
        <w:rPr>
          <w:rFonts w:hint="eastAsia"/>
        </w:rPr>
        <w:t>9%</w:t>
      </w:r>
      <w:r>
        <w:rPr>
          <w:rFonts w:hint="eastAsia"/>
        </w:rPr>
        <w:t>和</w:t>
      </w:r>
      <w:r>
        <w:rPr>
          <w:rFonts w:hint="eastAsia"/>
        </w:rPr>
        <w:t>20%</w:t>
      </w:r>
      <w:r>
        <w:rPr>
          <w:rFonts w:hint="eastAsia"/>
        </w:rPr>
        <w:t>。美股也好不了多少，</w:t>
      </w:r>
      <w:proofErr w:type="gramStart"/>
      <w:r>
        <w:rPr>
          <w:rFonts w:hint="eastAsia"/>
        </w:rPr>
        <w:t>標指全</w:t>
      </w:r>
      <w:proofErr w:type="gramEnd"/>
      <w:r>
        <w:rPr>
          <w:rFonts w:hint="eastAsia"/>
        </w:rPr>
        <w:t>季跌約</w:t>
      </w:r>
      <w:r>
        <w:rPr>
          <w:rFonts w:hint="eastAsia"/>
        </w:rPr>
        <w:t>5%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指差不多！），道指更要跌</w:t>
      </w:r>
      <w:r>
        <w:rPr>
          <w:rFonts w:hint="eastAsia"/>
        </w:rPr>
        <w:t>8%</w:t>
      </w:r>
      <w:r>
        <w:rPr>
          <w:rFonts w:hint="eastAsia"/>
        </w:rPr>
        <w:t>，納指則跌</w:t>
      </w:r>
      <w:r>
        <w:rPr>
          <w:rFonts w:hint="eastAsia"/>
        </w:rPr>
        <w:t>10%</w:t>
      </w:r>
      <w:r>
        <w:rPr>
          <w:rFonts w:hint="eastAsia"/>
        </w:rPr>
        <w:t>。至於其他市場，普遍也是下跌，若是歐股或日本股，更要計及歐元和日圓對港元下跌的問題。</w:t>
      </w:r>
    </w:p>
    <w:p w14:paraId="64AC92B5" w14:textId="77777777" w:rsidR="00BC316A" w:rsidRDefault="00BC316A" w:rsidP="00BC316A"/>
    <w:p w14:paraId="4B8505B1" w14:textId="77777777" w:rsidR="00BC316A" w:rsidRDefault="00BC316A" w:rsidP="00BC316A">
      <w:pPr>
        <w:rPr>
          <w:rFonts w:hint="eastAsia"/>
        </w:rPr>
      </w:pPr>
      <w:r>
        <w:rPr>
          <w:rFonts w:hint="eastAsia"/>
        </w:rPr>
        <w:t>為何股市表現不濟？不少人想當然說，俄烏局勢。那就有點表錯情，犯了「</w:t>
      </w:r>
      <w:proofErr w:type="gramStart"/>
      <w:r>
        <w:rPr>
          <w:rFonts w:hint="eastAsia"/>
        </w:rPr>
        <w:t>找頭條解股市</w:t>
      </w:r>
      <w:proofErr w:type="gramEnd"/>
      <w:r>
        <w:rPr>
          <w:rFonts w:hint="eastAsia"/>
        </w:rPr>
        <w:t>」的毛病。看看</w:t>
      </w:r>
      <w:r>
        <w:rPr>
          <w:rFonts w:hint="eastAsia"/>
        </w:rPr>
        <w:t>3</w:t>
      </w:r>
      <w:r>
        <w:rPr>
          <w:rFonts w:hint="eastAsia"/>
        </w:rPr>
        <w:t>月，美股</w:t>
      </w:r>
      <w:r>
        <w:rPr>
          <w:rFonts w:hint="eastAsia"/>
        </w:rPr>
        <w:t>3</w:t>
      </w:r>
      <w:r>
        <w:rPr>
          <w:rFonts w:hint="eastAsia"/>
        </w:rPr>
        <w:t>大指數，反而是全線上升。至於港股，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指也只是跌</w:t>
      </w:r>
      <w:r>
        <w:rPr>
          <w:rFonts w:hint="eastAsia"/>
        </w:rPr>
        <w:t>3%</w:t>
      </w:r>
      <w:r>
        <w:rPr>
          <w:rFonts w:hint="eastAsia"/>
        </w:rPr>
        <w:t>，不算太</w:t>
      </w:r>
      <w:proofErr w:type="gramStart"/>
      <w:r>
        <w:rPr>
          <w:rFonts w:hint="eastAsia"/>
        </w:rPr>
        <w:t>過份</w:t>
      </w:r>
      <w:proofErr w:type="gramEnd"/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月份要</w:t>
      </w:r>
      <w:proofErr w:type="gramStart"/>
      <w:r>
        <w:rPr>
          <w:rFonts w:hint="eastAsia"/>
        </w:rPr>
        <w:t>羸</w:t>
      </w:r>
      <w:proofErr w:type="gramEnd"/>
      <w:r>
        <w:rPr>
          <w:rFonts w:hint="eastAsia"/>
        </w:rPr>
        <w:t>錢，反而不太難。</w:t>
      </w:r>
    </w:p>
    <w:p w14:paraId="49382C45" w14:textId="77777777" w:rsidR="00BC316A" w:rsidRDefault="00BC316A" w:rsidP="00BC316A"/>
    <w:p w14:paraId="0B072C29" w14:textId="77777777" w:rsidR="00BC316A" w:rsidRDefault="00BC316A" w:rsidP="00BC316A">
      <w:pPr>
        <w:rPr>
          <w:rFonts w:hint="eastAsia"/>
        </w:rPr>
      </w:pPr>
      <w:proofErr w:type="gramStart"/>
      <w:r>
        <w:rPr>
          <w:rFonts w:hint="eastAsia"/>
        </w:rPr>
        <w:t>說了一輪</w:t>
      </w:r>
      <w:proofErr w:type="gramEnd"/>
      <w:r>
        <w:rPr>
          <w:rFonts w:hint="eastAsia"/>
        </w:rPr>
        <w:t>數字，接下來又如何？</w:t>
      </w:r>
    </w:p>
    <w:p w14:paraId="2D35D33F" w14:textId="77777777" w:rsidR="00BC316A" w:rsidRDefault="00BC316A" w:rsidP="00BC316A"/>
    <w:p w14:paraId="04F5F421" w14:textId="77777777" w:rsidR="00BC316A" w:rsidRDefault="00BC316A" w:rsidP="00BC316A">
      <w:pPr>
        <w:rPr>
          <w:rFonts w:hint="eastAsia"/>
        </w:rPr>
      </w:pPr>
      <w:r>
        <w:rPr>
          <w:rFonts w:hint="eastAsia"/>
        </w:rPr>
        <w:t>大家近期最關心的，當然是特首選舉。雖然無份投票，但以往經驗所見，大家還是看得很興奮。現在傳言四起，筆者完全沒有看法，但說實在的，在投資角度，是否有必要關心？當然，如果</w:t>
      </w:r>
      <w:proofErr w:type="gramStart"/>
      <w:r>
        <w:rPr>
          <w:rFonts w:hint="eastAsia"/>
        </w:rPr>
        <w:t>特首辭任</w:t>
      </w:r>
      <w:proofErr w:type="gramEnd"/>
      <w:r>
        <w:rPr>
          <w:rFonts w:hint="eastAsia"/>
        </w:rPr>
        <w:t>或連任，或某某當選一天，股市大升或大跌，自然</w:t>
      </w:r>
      <w:proofErr w:type="gramStart"/>
      <w:r>
        <w:rPr>
          <w:rFonts w:hint="eastAsia"/>
        </w:rPr>
        <w:t>有人說是</w:t>
      </w:r>
      <w:proofErr w:type="gramEnd"/>
      <w:r>
        <w:rPr>
          <w:rFonts w:hint="eastAsia"/>
        </w:rPr>
        <w:t>「因為」市場歡迎或不歡迎</w:t>
      </w:r>
      <w:proofErr w:type="gramStart"/>
      <w:r>
        <w:rPr>
          <w:rFonts w:hint="eastAsia"/>
        </w:rPr>
        <w:t>某某，</w:t>
      </w:r>
      <w:proofErr w:type="gramEnd"/>
      <w:r>
        <w:rPr>
          <w:rFonts w:hint="eastAsia"/>
        </w:rPr>
        <w:t>但之前的文章</w:t>
      </w:r>
      <w:proofErr w:type="gramStart"/>
      <w:r>
        <w:rPr>
          <w:rFonts w:hint="eastAsia"/>
        </w:rPr>
        <w:t>已說過</w:t>
      </w:r>
      <w:proofErr w:type="gramEnd"/>
      <w:r>
        <w:rPr>
          <w:rFonts w:hint="eastAsia"/>
        </w:rPr>
        <w:t>，區區香港特首，如何能主宰中資股為主的香港市場？很可能美國總統人選更影響港股。</w:t>
      </w:r>
    </w:p>
    <w:p w14:paraId="6AA33A1A" w14:textId="77777777" w:rsidR="00BC316A" w:rsidRDefault="00BC316A" w:rsidP="00BC316A"/>
    <w:p w14:paraId="12F8E66B" w14:textId="77777777" w:rsidR="00BC316A" w:rsidRDefault="00BC316A" w:rsidP="00BC316A">
      <w:pPr>
        <w:rPr>
          <w:rFonts w:hint="eastAsia"/>
        </w:rPr>
      </w:pPr>
      <w:r>
        <w:rPr>
          <w:rFonts w:hint="eastAsia"/>
        </w:rPr>
        <w:t>筆者無意批評歷任或現任特首，但早前專欄提過「不同特首任內的港股表現」，曾蔭權任內港股最好，然後是梁振英，董建華，現任特首則暫時包尾。但，除了曾蔭權好像民望好一點（但後期仍被稱為「貪曾」），董建華和梁振英，不也被</w:t>
      </w:r>
      <w:proofErr w:type="gramStart"/>
      <w:r>
        <w:rPr>
          <w:rFonts w:hint="eastAsia"/>
        </w:rPr>
        <w:t>罵至狗血淋頭嗎</w:t>
      </w:r>
      <w:proofErr w:type="gramEnd"/>
      <w:r>
        <w:rPr>
          <w:rFonts w:hint="eastAsia"/>
        </w:rPr>
        <w:t>？以前甚至有</w:t>
      </w:r>
      <w:r>
        <w:rPr>
          <w:rFonts w:hint="eastAsia"/>
        </w:rPr>
        <w:t>Anyone but CY</w:t>
      </w:r>
      <w:r>
        <w:rPr>
          <w:rFonts w:hint="eastAsia"/>
        </w:rPr>
        <w:t>的講法，然後</w:t>
      </w:r>
      <w:proofErr w:type="gramStart"/>
      <w:r>
        <w:rPr>
          <w:rFonts w:hint="eastAsia"/>
        </w:rPr>
        <w:t>到林鄭上台</w:t>
      </w:r>
      <w:proofErr w:type="gramEnd"/>
      <w:r>
        <w:rPr>
          <w:rFonts w:hint="eastAsia"/>
        </w:rPr>
        <w:t>，就開始有人「懷念」</w:t>
      </w:r>
      <w:r>
        <w:rPr>
          <w:rFonts w:hint="eastAsia"/>
        </w:rPr>
        <w:t>CY</w:t>
      </w:r>
      <w:r>
        <w:rPr>
          <w:rFonts w:hint="eastAsia"/>
        </w:rPr>
        <w:t>了，認真有喜感。筆者並非預測，</w:t>
      </w:r>
      <w:proofErr w:type="gramStart"/>
      <w:r>
        <w:rPr>
          <w:rFonts w:hint="eastAsia"/>
        </w:rPr>
        <w:t>若特首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轉莊</w:t>
      </w:r>
      <w:proofErr w:type="gramEnd"/>
      <w:r>
        <w:rPr>
          <w:rFonts w:hint="eastAsia"/>
        </w:rPr>
        <w:t>」，大家會懷念林鄭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但，誰知道呢？），但，似乎真的是</w:t>
      </w:r>
      <w:r>
        <w:rPr>
          <w:rFonts w:hint="eastAsia"/>
        </w:rPr>
        <w:t>out of sight out of mind</w:t>
      </w:r>
      <w:r>
        <w:rPr>
          <w:rFonts w:hint="eastAsia"/>
        </w:rPr>
        <w:t>，「離任者為大」，大家對不在位的特首，都相當仁慈。下次評論政治人物時，可以留意這一點。但，講到尾，特首</w:t>
      </w:r>
      <w:proofErr w:type="gramStart"/>
      <w:r>
        <w:rPr>
          <w:rFonts w:hint="eastAsia"/>
        </w:rPr>
        <w:t>甚麼，</w:t>
      </w:r>
      <w:proofErr w:type="gramEnd"/>
      <w:r>
        <w:rPr>
          <w:rFonts w:hint="eastAsia"/>
        </w:rPr>
        <w:t>花生度十足，但不宜借題發揮</w:t>
      </w:r>
      <w:proofErr w:type="gramStart"/>
      <w:r>
        <w:rPr>
          <w:rFonts w:hint="eastAsia"/>
        </w:rPr>
        <w:t>扯上資</w:t>
      </w:r>
      <w:proofErr w:type="gramEnd"/>
      <w:r>
        <w:rPr>
          <w:rFonts w:hint="eastAsia"/>
        </w:rPr>
        <w:t>，頂多是炒炒本地股。</w:t>
      </w:r>
    </w:p>
    <w:p w14:paraId="71AC4AB8" w14:textId="77777777" w:rsidR="00BC316A" w:rsidRDefault="00BC316A" w:rsidP="00BC316A"/>
    <w:p w14:paraId="79BB695B" w14:textId="77777777" w:rsidR="00BC316A" w:rsidRDefault="00BC316A" w:rsidP="00BC316A">
      <w:pPr>
        <w:rPr>
          <w:rFonts w:hint="eastAsia"/>
        </w:rPr>
      </w:pPr>
      <w:r>
        <w:rPr>
          <w:rFonts w:hint="eastAsia"/>
        </w:rPr>
        <w:t>另外，就是俄烏衝突。筆者當然不是專家，但開戰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多月，除非有極之意外的事件發生，否則，不少發展已大約可以預計。固然西方傳媒可能有偏頗，但，</w:t>
      </w:r>
      <w:r>
        <w:rPr>
          <w:rFonts w:hint="eastAsia"/>
        </w:rPr>
        <w:lastRenderedPageBreak/>
        <w:t>普京「拿下基輔」，「建立傀儡政權」，甚至「將烏克蘭一分為二」等等大計，似乎很難達成。另一方面，俄羅斯的經濟肯定重創，連軍隊也受一定打擊。明顯地，普京已經「賭輸了」，現在只是看看怎樣找個體面的下台階，宣稱停火，然後對內公</w:t>
      </w:r>
      <w:proofErr w:type="gramStart"/>
      <w:r>
        <w:rPr>
          <w:rFonts w:hint="eastAsia"/>
        </w:rPr>
        <w:t>侑</w:t>
      </w:r>
      <w:proofErr w:type="gramEnd"/>
      <w:r>
        <w:rPr>
          <w:rFonts w:hint="eastAsia"/>
        </w:rPr>
        <w:t>「取得戰略勝利」。</w:t>
      </w:r>
    </w:p>
    <w:p w14:paraId="25C5B348" w14:textId="77777777" w:rsidR="00BC316A" w:rsidRDefault="00BC316A" w:rsidP="00BC316A"/>
    <w:p w14:paraId="2C7BA84D" w14:textId="77777777" w:rsidR="00BC316A" w:rsidRDefault="00BC316A" w:rsidP="00BC316A">
      <w:pPr>
        <w:rPr>
          <w:rFonts w:hint="eastAsia"/>
        </w:rPr>
      </w:pPr>
      <w:r>
        <w:rPr>
          <w:rFonts w:hint="eastAsia"/>
        </w:rPr>
        <w:t>這將對市場帶來甚麼影響？就非筆者此等凡夫俗子能預測。不過，記住市場的邏輯和</w:t>
      </w:r>
      <w:proofErr w:type="gramStart"/>
      <w:r>
        <w:rPr>
          <w:rFonts w:hint="eastAsia"/>
        </w:rPr>
        <w:t>維園阿伯式論政很</w:t>
      </w:r>
      <w:proofErr w:type="gramEnd"/>
      <w:r>
        <w:rPr>
          <w:rFonts w:hint="eastAsia"/>
        </w:rPr>
        <w:t>不同，正如上面提到，</w:t>
      </w:r>
      <w:r>
        <w:rPr>
          <w:rFonts w:hint="eastAsia"/>
        </w:rPr>
        <w:t>3</w:t>
      </w:r>
      <w:r>
        <w:rPr>
          <w:rFonts w:hint="eastAsia"/>
        </w:rPr>
        <w:t>月美股</w:t>
      </w:r>
      <w:proofErr w:type="gramStart"/>
      <w:r>
        <w:rPr>
          <w:rFonts w:hint="eastAsia"/>
        </w:rPr>
        <w:t>已經升回戰事</w:t>
      </w:r>
      <w:proofErr w:type="gramEnd"/>
      <w:r>
        <w:rPr>
          <w:rFonts w:hint="eastAsia"/>
        </w:rPr>
        <w:t>前的水平，而油價呢，好像也差不多跌回開戰時的水平。</w:t>
      </w:r>
      <w:proofErr w:type="gramStart"/>
      <w:r>
        <w:rPr>
          <w:rFonts w:hint="eastAsia"/>
        </w:rPr>
        <w:t>甚麼「</w:t>
      </w:r>
      <w:proofErr w:type="gramEnd"/>
      <w:r>
        <w:rPr>
          <w:rFonts w:hint="eastAsia"/>
        </w:rPr>
        <w:t>開戰會令股市大跌油價勁升」，是不是太簡化了現實？</w:t>
      </w:r>
    </w:p>
    <w:p w14:paraId="1EF44EF7" w14:textId="77777777" w:rsidR="00BC316A" w:rsidRDefault="00BC316A" w:rsidP="00BC316A"/>
    <w:p w14:paraId="1D862E07" w14:textId="77777777" w:rsidR="00BC316A" w:rsidRDefault="00BC316A" w:rsidP="00BC316A">
      <w:r>
        <w:rPr>
          <w:rFonts w:hint="eastAsia"/>
        </w:rPr>
        <w:t>筆者認為，最值得關注的，反而是最沉悶的東西。上星期文章已提到，</w:t>
      </w:r>
      <w:r>
        <w:t>5</w:t>
      </w:r>
      <w:r>
        <w:rPr>
          <w:rFonts w:hint="eastAsia"/>
        </w:rPr>
        <w:t>月的聯儲局會議，相當關鍵，而局方似乎相當有機會加息</w:t>
      </w:r>
      <w:r>
        <w:t>50</w:t>
      </w:r>
      <w:r>
        <w:rPr>
          <w:rFonts w:hint="eastAsia"/>
        </w:rPr>
        <w:t>點子（半厘）。筆者不認為這會即時殺死股市，但美股現時的估值　稱不上便宜，市場到時有一定震盪，絶不出奇。</w:t>
      </w:r>
    </w:p>
    <w:p w14:paraId="3FA08348" w14:textId="77777777" w:rsidR="00BC316A" w:rsidRDefault="00BC316A" w:rsidP="00BC316A"/>
    <w:p w14:paraId="74593F2D" w14:textId="0BD9389A" w:rsidR="00761045" w:rsidRDefault="00BC316A" w:rsidP="00BC316A">
      <w:r>
        <w:rPr>
          <w:rFonts w:hint="eastAsia"/>
        </w:rPr>
        <w:t>長遠一點的，留意美國已經出現「債息倒掛」的凶兆，就是長債</w:t>
      </w:r>
      <w:proofErr w:type="gramStart"/>
      <w:r>
        <w:rPr>
          <w:rFonts w:hint="eastAsia"/>
        </w:rPr>
        <w:t>債息比短債低</w:t>
      </w:r>
      <w:proofErr w:type="gramEnd"/>
      <w:r>
        <w:rPr>
          <w:rFonts w:hint="eastAsia"/>
        </w:rPr>
        <w:t>（一般看</w:t>
      </w:r>
      <w:r>
        <w:rPr>
          <w:rFonts w:hint="eastAsia"/>
        </w:rPr>
        <w:t>10</w:t>
      </w:r>
      <w:r>
        <w:rPr>
          <w:rFonts w:hint="eastAsia"/>
        </w:rPr>
        <w:t>年和</w:t>
      </w:r>
      <w:r>
        <w:rPr>
          <w:rFonts w:hint="eastAsia"/>
        </w:rPr>
        <w:t>2</w:t>
      </w:r>
      <w:r>
        <w:rPr>
          <w:rFonts w:hint="eastAsia"/>
        </w:rPr>
        <w:t>年美債）。為何這是凶兆？因為歷來美國經濟衰退前，差不多必然會出現此現象。當然，此現象也會誤鳴，就是說「衰退前必見倒掛，但倒掛後未必一定衰退」。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誰說衰退下股市就會不振？美股</w:t>
      </w:r>
      <w:proofErr w:type="gramStart"/>
      <w:r>
        <w:rPr>
          <w:rFonts w:hint="eastAsia"/>
        </w:rPr>
        <w:t>之前升</w:t>
      </w:r>
      <w:proofErr w:type="gramEnd"/>
      <w:r>
        <w:rPr>
          <w:rFonts w:hint="eastAsia"/>
        </w:rPr>
        <w:t>得最瘋狂的一段，正是</w:t>
      </w:r>
      <w:r>
        <w:rPr>
          <w:rFonts w:hint="eastAsia"/>
        </w:rPr>
        <w:t>2020</w:t>
      </w:r>
      <w:r>
        <w:rPr>
          <w:rFonts w:hint="eastAsia"/>
        </w:rPr>
        <w:t>年</w:t>
      </w:r>
      <w:proofErr w:type="gramStart"/>
      <w:r>
        <w:rPr>
          <w:rFonts w:hint="eastAsia"/>
        </w:rPr>
        <w:t>疫情下</w:t>
      </w:r>
      <w:proofErr w:type="gramEnd"/>
      <w:r>
        <w:rPr>
          <w:rFonts w:hint="eastAsia"/>
        </w:rPr>
        <w:t>衰退之時。不過，記住股票是炒預期，衰退時很可能不跌，但衰退前。大家的擔心，卻可能令股市大跌。所以筆者還是相信，未來一兩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月美股會有比較大的調整，長線投資者可以靜待時機。</w:t>
      </w:r>
    </w:p>
    <w:sectPr w:rsidR="00761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6A"/>
    <w:rsid w:val="00761045"/>
    <w:rsid w:val="00B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B779"/>
  <w15:chartTrackingRefBased/>
  <w15:docId w15:val="{F802E368-57BA-4364-B9BE-24B17647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2022-04-04T18:07:00Z</dcterms:created>
  <dcterms:modified xsi:type="dcterms:W3CDTF">2022-04-04T18:07:00Z</dcterms:modified>
</cp:coreProperties>
</file>